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собрания: </w:t>
      </w:r>
    </w:p>
    <w:p w:rsidR="00AF2E70" w:rsidRPr="00AF2E70" w:rsidRDefault="00AF2E70" w:rsidP="00AF2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преодолеть трудности в решении конфликтных ситуаций в семье.</w:t>
      </w:r>
    </w:p>
    <w:p w:rsidR="00AF2E70" w:rsidRPr="00AF2E70" w:rsidRDefault="00AF2E70" w:rsidP="00AF2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осмыслению конфликтной ситуации и путей выхода из неё.</w:t>
      </w:r>
    </w:p>
    <w:p w:rsidR="00AF2E70" w:rsidRPr="00AF2E70" w:rsidRDefault="00AF2E70" w:rsidP="00AF2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родителям возможность с помощью теста дополнить представление о себе как о родителе.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собрания: </w:t>
      </w: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 семинар.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“Родительское собрание по теме: “Конфликты с собственным ребёнком и пути их разрешения”, памятки для родителей, карточки с ситуациями, карточки для теста “Роль родителя”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 к собранию:</w:t>
      </w: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E70" w:rsidRPr="00AF2E70" w:rsidRDefault="00AF2E70" w:rsidP="00AF2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учащихся</w:t>
      </w:r>
    </w:p>
    <w:p w:rsidR="00AF2E70" w:rsidRPr="00AF2E70" w:rsidRDefault="00AF2E70" w:rsidP="00AF2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родителей. </w:t>
      </w:r>
    </w:p>
    <w:p w:rsidR="00AF2E70" w:rsidRPr="00AF2E70" w:rsidRDefault="00AF2E70" w:rsidP="00AF2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ситуаций для анализа. </w:t>
      </w:r>
    </w:p>
    <w:p w:rsidR="00AF2E70" w:rsidRPr="00AF2E70" w:rsidRDefault="00AF2E70" w:rsidP="00AF2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классным руководителем теоретического материала для выступления.</w:t>
      </w:r>
    </w:p>
    <w:p w:rsidR="00AF2E70" w:rsidRPr="00AF2E70" w:rsidRDefault="00AF2E70" w:rsidP="00AF2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классного часа на тему “Поговорим о конфликтах”.</w:t>
      </w:r>
    </w:p>
    <w:p w:rsidR="00AF2E70" w:rsidRPr="00AF2E70" w:rsidRDefault="00AF2E70" w:rsidP="00AF2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теста “Роль родителя”</w:t>
      </w:r>
    </w:p>
    <w:p w:rsidR="00AF2E70" w:rsidRPr="00AF2E70" w:rsidRDefault="00AF2E70" w:rsidP="00AF2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памятки для родителей. </w:t>
      </w:r>
    </w:p>
    <w:p w:rsidR="00AF2E70" w:rsidRPr="00AF2E70" w:rsidRDefault="00AF2E70" w:rsidP="00AF2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собрания: </w:t>
      </w: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(Включается презентация)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Добрый день, уважаемые родители! Наше собрание посвящено теме: 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“Конфликты с собственным ребёнком и пути их разрешения”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собрания: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Помочь родителям преодолеть трудности в решении конфликтных ситуаций в семье.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осмыслению конфликтной ситуации и путей выхода из неё.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Предоставить родителям возможность с помощью теста дополнить представление о себе как о родителе.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Повестка родительского собрания.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Выступление классного руководителя с теоретическим материалом о конфликте.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анкетирования учащихся и родителей.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Тестирование среди родителей.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и решение конфликтных ситуаций.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Памятки для родителей.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конфликт? Конфликт – это опасение хотя бы одной стороны, что её интересы нарушает, ущемляет, игнорирует другая сторона. Конфликты – это спор, ссора, скандал, в которых стороны не скупятся на взаимные упрёки и оскорбления.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Самое страшное в конфликте – это чувства, которые испытывают люди друг к другу.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Страх, злоба, обида, ненависть – главные чувства конфликтов.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конфликтов жизнь невозможна, нужно научиться их конструктивно разрешать.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научиться разрешать конфликтную ситуацию, нужно научиться осознавать масштабы и детали разногласий и открыто обсуждать их. Заглаживание конфликтной ситуации, уход от ее решения может привести к проблемам куда более серьезным: </w:t>
      </w:r>
    </w:p>
    <w:p w:rsidR="00AF2E70" w:rsidRPr="00AF2E70" w:rsidRDefault="00AF2E70" w:rsidP="00AF2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физического плана, связанные со здоровьем; </w:t>
      </w:r>
    </w:p>
    <w:p w:rsidR="00AF2E70" w:rsidRPr="00AF2E70" w:rsidRDefault="00AF2E70" w:rsidP="00AF2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психологического плана (уход в себя, в свою душевную боль, изменение</w:t>
      </w:r>
      <w:r w:rsidRPr="00AF2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человека, психическое расстройство, суицид и т. д.); </w:t>
      </w:r>
    </w:p>
    <w:p w:rsidR="00AF2E70" w:rsidRPr="00AF2E70" w:rsidRDefault="00AF2E70" w:rsidP="00AF2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социального плана (потеря семьи, развод, потеря работы, потеря себя).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способность в конфликте — способность к конфронтации-объяснению. Это — умение: </w:t>
      </w:r>
    </w:p>
    <w:p w:rsidR="00AF2E70" w:rsidRPr="00AF2E70" w:rsidRDefault="00AF2E70" w:rsidP="00AF2E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свою позицию открыто</w:t>
      </w:r>
      <w:proofErr w:type="gramEnd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, “лицом к лицу”;</w:t>
      </w:r>
    </w:p>
    <w:p w:rsidR="00AF2E70" w:rsidRPr="00AF2E70" w:rsidRDefault="00AF2E70" w:rsidP="00AF2E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оценивать саму конфликтную ситуацию, ее содержание, а не человеческие качества своего партнера;</w:t>
      </w:r>
    </w:p>
    <w:p w:rsidR="00AF2E70" w:rsidRPr="00AF2E70" w:rsidRDefault="00AF2E70" w:rsidP="00AF2E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сохранению личностных отношений всех участников конфликта.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показывает: большинство родителей, обращавшихся за психологической помощью по поводу трудных детей, в детстве страдали от конфликтов с собственными родителями. В чём же тут дело? Психологи обнаружили ещё одну важную закономерность. Оказалось, что стиль и характер родительского взаимодействия с детьми непроизвольно записывается (“запечатлевается” - говорят специалисты) в психике ребёнка. 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происходит очень рано, ещё в дошкольном возрасте, и, как правило, бессознательно. Став взрослым, человек воспроизводит родительский стиль общения со своим ребёнком как естественный. Так из поколения в поколение происходит наследование стиля общения: большинство родителей воспитывают своих детей так, как их самих воспитывали в детстве.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“Что же тут страшного?” - спросите вы. Действительно, если вы довольны своей жизнью, чувствуете себя счастливым человеком, у вас нет серьёзных проблем, то вам вряд ли стоит задумываться об этом. Скорее всего, вы выросли в гармоничной семье, и вашим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повезло.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любви, в принадлежности другому – это одна из самых главных человеческих потребностей.</w:t>
      </w:r>
      <w:proofErr w:type="gramEnd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что человеку важно чувствовать, что он кому-то нужен.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проявляется в жизни? Ребёнку необходимо, чтобы вы на него приветливо взглянули, ему хочется услышать: “Как здорово, что ты у нас есть!”, “Я люблю, когда ты дома”, “Рада тебя видеть”, и при этом ласково прикоснулись, погладили, обняли.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ребёнка – это значит любить его не за то, что он красивый, умный, способный, отличник, помощник (список можно продолжать бесконечно), а просто так – просто за то, что он есть! Давайте запомним: ребёнку знаки безусловного приятия особенно нужны – как пища растущему организму. Они его питают эмоционально. Помогая психологически развиваться.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Детям очень плохо без нашей ласки, любви и внимания. Общаясь с ребёнком, мы учим его владеть своими эмоциями. Если этого не происходит, то появляются эмоциональные проблемы, отклонения в поведении, конфликты, а то и </w:t>
      </w:r>
      <w:proofErr w:type="spellStart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нервнопсихические</w:t>
      </w:r>
      <w:proofErr w:type="spellEnd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заболевания. 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Анализ анкетирования учащихся и родителей. 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Проведение теста “Роль родителя”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– главные “проектировщики, конструкторы и строители” личности ребёнка. Вот почему важно знать, насколько успешно мы справляемся с такой сложной ролью. Тест дополнит ваше представление о себе как о родителе.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задаю вопрос, а вы проставляете на карточках баллы сразу, то есть выбираете тот вариант ответов, который сразу приходит на ум, долго не раздумывайте.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Можете ли вы (варианты ответов: могу и всегда так поступаю – 3 балла; </w:t>
      </w: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могу, но не всегда так поступаю – 2 балла; не могу – 1 балл): 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Итак, внимание, вопросы: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любой момент оставить все свои дела и заняться ребёнком?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Посоветоваться с ребёнком, невзирая на его возраст?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Признаться ребёнку в ошибке, совершённой по отношению к нему?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Извиниться перед ребёнком в случае соей неправоты?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Сохранить самообладание, даже если поступок ребёнка вывел вас из себя?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Поставить себя на место ребёнка?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Поверить хотя бы на минуту, что вы добрая фея (добрый волшебник)?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Рассказать ребёнку поучительный случай из детства, представляющий вас в невыгодном свете?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Всегда воздерживаться от употребления слов и выражений, которые могут ранить ребёнка?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Пообещать ребёнку исполнить</w:t>
      </w:r>
      <w:proofErr w:type="gramEnd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желание за хорошее поведение?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Выделить ребёнку один день, когда он может делать что пожелает, а вы не будете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во что вмешиваться</w:t>
      </w:r>
      <w:proofErr w:type="gramEnd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12.Не прореагировать, если ваш ребёнок ударил, грубо толкнул или просто незаслуженно обидел другого ребёнка?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13.Устоять против детских просьб и слёз, если вы уверены, что это каприз, мимолётная</w:t>
      </w:r>
      <w:r w:rsidRPr="00AF2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прихоть?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теперь, пожалуйста, суммируйте количество баллов и проверим результат теста. Результат вы можете прочитать на обороте </w:t>
      </w:r>
      <w:proofErr w:type="spellStart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картоки</w:t>
      </w:r>
      <w:proofErr w:type="spellEnd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набрали: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 – 39 баллов: Ребёнок –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30 баллов: Забота о ребёнке для вас –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18 баллов: У вас серьёзные проблемы с воспитанием ребёнка. Вам недостаёт либо знаний, либо желания сделать ребёнка личностью, а возможно, и того и другого. Советуем обратиться к помощи специалистов – педагогов и психологов, ознакомиться с публикациями по вопросам семейного воспитания.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Каждый из вас теперь имеет представление о себе как о родителе.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Анализ и решение конфликтных ситуаций.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сейчас, уважаемые родители, мы с вами проанализируем конфликтные ситуации. У вас на столе карточка с конфликтной ситуацией. Минуты две вы обсуждаете в группе, затем зачитываете ситуацию и предлагаете своё решение.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(Раздать по группам ситуации)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позвонили близкие друзья, которые хотят заглянуть к вам на часок. Вы лихорадочно начинаете убирать в квартире, что-то готовить: но явно не успеваете. Обращаетесь к своему взрослому сыну или дочери за помощью. В ответ — “это твои друзья, вот ты с ними и разбирайся”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поступите в такой ситуации?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другое мнение? Кто считает иначе?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2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возвращаетесь с работы домой и уже на лестнице слышите громкую музыку, веселье в вашем доме. Вы входите в квартиру и видите веселящихся друзей вашего ребенка и его самого. В доме — полный беспорядок. Ваш ребенок смотрит на вас и говорит: “Привет! Мы немного повеселимся! Не возражаешь?”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решение в подобной ситуации?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другое решение в данной ситуации?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3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много уроков, необходимо написать сочинение, но родители неумолимы. “Собирайся, поедем к бабушке, там будешь готовиться к урокам и немного поможешь нам!”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Никакие доводы не помогают. Главный довод родителей — “мы не оставим тебя одного. Мало ли что может произойти?!”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решить подобную ситуацию?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считает иначе?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4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собрания родители приходят домой и в ярости требуют объяснений от ребенка. Они говорят о том, что с такими результатами никуда не возьмут после школы. Ученик спокойно отвечает: “Значит, пойду работать”.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 в такой ситуации?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другое мнение?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5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подарили деньги своему ребенку с определенной целью. Он их истратил не по назначению, купил то, что ему давно хотелось. Родители были возмущены, в свой адрес ребенок услышал много гневных слов. В конце </w:t>
      </w:r>
      <w:proofErr w:type="gramStart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хлопнул дверью и ушел из дома.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 в подобном конфликте?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можно ли поступить по-другому?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Уважаемые родители! Конфликтная ситуация может коренным образом изменить вашу жизнь! Постарайтесь, чтобы эти изменения были в лучшую сторону! 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хотелось бы добавить, что известный семейный психолог </w:t>
      </w:r>
      <w:proofErr w:type="spellStart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Вирджиния</w:t>
      </w:r>
      <w:proofErr w:type="spellEnd"/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 рекомендует обнимать ребёнка несколько раз в день, утверждая, что четыре объятия каждому из нас (заметьте – взрослому тоже!) необходимы просто для выживания, а для хорошего самочувствия нужно не менее восьми объятий в день! </w:t>
      </w: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предлагаю вам памятки, если вы будете следовать этим советами, то сможете избежать конфликтных ситуаций. </w:t>
      </w:r>
      <w:r w:rsidRPr="00AF2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(Раздать памятки)</w:t>
      </w:r>
    </w:p>
    <w:p w:rsid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за работу. Желаю вам успехов.</w:t>
      </w:r>
    </w:p>
    <w:p w:rsid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70" w:rsidRDefault="00AF2E70" w:rsidP="00AF2E70">
      <w:pPr>
        <w:shd w:val="clear" w:color="auto" w:fill="FFFFFF"/>
        <w:ind w:left="269" w:firstLine="1886"/>
        <w:jc w:val="right"/>
        <w:rPr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Приложение №1</w:t>
      </w:r>
    </w:p>
    <w:p w:rsidR="00AF2E70" w:rsidRPr="001D0877" w:rsidRDefault="00AF2E70" w:rsidP="00AF2E70">
      <w:pPr>
        <w:shd w:val="clear" w:color="auto" w:fill="FFFFFF"/>
        <w:ind w:right="14"/>
        <w:jc w:val="center"/>
        <w:rPr>
          <w:sz w:val="24"/>
          <w:szCs w:val="24"/>
        </w:rPr>
      </w:pPr>
      <w:r w:rsidRPr="001D0877">
        <w:rPr>
          <w:b/>
          <w:bCs/>
          <w:color w:val="000000"/>
          <w:spacing w:val="-6"/>
          <w:sz w:val="24"/>
          <w:szCs w:val="24"/>
        </w:rPr>
        <w:t xml:space="preserve">Анкетирование </w:t>
      </w:r>
      <w:r>
        <w:rPr>
          <w:b/>
          <w:bCs/>
          <w:color w:val="000000"/>
          <w:spacing w:val="-6"/>
          <w:sz w:val="24"/>
          <w:szCs w:val="24"/>
        </w:rPr>
        <w:t>родителей.</w:t>
      </w:r>
    </w:p>
    <w:p w:rsidR="00AF2E70" w:rsidRPr="001D0877" w:rsidRDefault="00AF2E70" w:rsidP="00AF2E70">
      <w:pPr>
        <w:shd w:val="clear" w:color="auto" w:fill="FFFFFF"/>
        <w:ind w:left="298"/>
        <w:rPr>
          <w:sz w:val="24"/>
          <w:szCs w:val="24"/>
        </w:rPr>
      </w:pPr>
      <w:r w:rsidRPr="001D0877">
        <w:rPr>
          <w:color w:val="000000"/>
          <w:spacing w:val="-4"/>
          <w:sz w:val="24"/>
          <w:szCs w:val="24"/>
        </w:rPr>
        <w:t>Продолжите предложения:</w:t>
      </w:r>
    </w:p>
    <w:p w:rsidR="00AF2E70" w:rsidRPr="001D0877" w:rsidRDefault="00AF2E70" w:rsidP="00AF2E70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  <w:tab w:val="left" w:leader="underscore" w:pos="6182"/>
        </w:tabs>
        <w:autoSpaceDE w:val="0"/>
        <w:autoSpaceDN w:val="0"/>
        <w:adjustRightInd w:val="0"/>
        <w:spacing w:after="0" w:line="240" w:lineRule="auto"/>
        <w:ind w:left="288"/>
        <w:rPr>
          <w:color w:val="000000"/>
          <w:spacing w:val="-27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Конфли</w:t>
      </w:r>
      <w:r w:rsidRPr="001D0877">
        <w:rPr>
          <w:color w:val="000000"/>
          <w:spacing w:val="-11"/>
          <w:sz w:val="24"/>
          <w:szCs w:val="24"/>
        </w:rPr>
        <w:t>кт — это</w:t>
      </w:r>
      <w:r>
        <w:rPr>
          <w:color w:val="000000"/>
          <w:sz w:val="24"/>
          <w:szCs w:val="24"/>
        </w:rPr>
        <w:t>__________________________________________________________________</w:t>
      </w:r>
    </w:p>
    <w:p w:rsidR="00AF2E70" w:rsidRPr="001D0877" w:rsidRDefault="00AF2E70" w:rsidP="00AF2E70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  <w:tab w:val="left" w:leader="underscore" w:pos="6182"/>
        </w:tabs>
        <w:autoSpaceDE w:val="0"/>
        <w:autoSpaceDN w:val="0"/>
        <w:adjustRightInd w:val="0"/>
        <w:spacing w:after="0" w:line="240" w:lineRule="auto"/>
        <w:ind w:left="288"/>
        <w:rPr>
          <w:color w:val="000000"/>
          <w:spacing w:val="-16"/>
          <w:sz w:val="24"/>
          <w:szCs w:val="24"/>
        </w:rPr>
      </w:pPr>
      <w:r w:rsidRPr="001D0877">
        <w:rPr>
          <w:color w:val="000000"/>
          <w:spacing w:val="-5"/>
          <w:sz w:val="24"/>
          <w:szCs w:val="24"/>
        </w:rPr>
        <w:t>Причиной конфликта может быть</w:t>
      </w:r>
      <w:r>
        <w:rPr>
          <w:color w:val="000000"/>
          <w:sz w:val="24"/>
          <w:szCs w:val="24"/>
        </w:rPr>
        <w:t xml:space="preserve"> ___________________________________________________</w:t>
      </w:r>
    </w:p>
    <w:p w:rsidR="00AF2E70" w:rsidRPr="001D0877" w:rsidRDefault="00AF2E70" w:rsidP="00AF2E70">
      <w:pPr>
        <w:rPr>
          <w:rFonts w:ascii="Arial" w:hAnsi="Arial"/>
          <w:sz w:val="24"/>
          <w:szCs w:val="24"/>
        </w:rPr>
      </w:pPr>
    </w:p>
    <w:p w:rsidR="00AF2E70" w:rsidRPr="001D0877" w:rsidRDefault="00AF2E70" w:rsidP="00AF2E70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278"/>
        <w:rPr>
          <w:color w:val="000000"/>
          <w:spacing w:val="-15"/>
          <w:sz w:val="24"/>
          <w:szCs w:val="24"/>
        </w:rPr>
      </w:pPr>
      <w:r w:rsidRPr="001D0877">
        <w:rPr>
          <w:color w:val="000000"/>
          <w:spacing w:val="-5"/>
          <w:sz w:val="24"/>
          <w:szCs w:val="24"/>
        </w:rPr>
        <w:t>Конфликт может привести к тому, что</w:t>
      </w:r>
      <w:r>
        <w:rPr>
          <w:color w:val="000000"/>
          <w:sz w:val="24"/>
          <w:szCs w:val="24"/>
        </w:rPr>
        <w:t xml:space="preserve"> _______________________________________________</w:t>
      </w:r>
    </w:p>
    <w:p w:rsidR="00AF2E70" w:rsidRPr="001D0877" w:rsidRDefault="00AF2E70" w:rsidP="00AF2E70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278"/>
        <w:rPr>
          <w:color w:val="000000"/>
          <w:spacing w:val="-14"/>
          <w:sz w:val="24"/>
          <w:szCs w:val="24"/>
        </w:rPr>
      </w:pPr>
      <w:r w:rsidRPr="001D0877">
        <w:rPr>
          <w:color w:val="000000"/>
          <w:spacing w:val="-5"/>
          <w:sz w:val="24"/>
          <w:szCs w:val="24"/>
        </w:rPr>
        <w:t>Чаще всего поводом для конфликта в семье может быть</w:t>
      </w:r>
      <w:r>
        <w:rPr>
          <w:color w:val="000000"/>
          <w:spacing w:val="-5"/>
          <w:sz w:val="24"/>
          <w:szCs w:val="24"/>
        </w:rPr>
        <w:t xml:space="preserve"> __________________________________</w:t>
      </w:r>
      <w:r w:rsidRPr="001D0877">
        <w:rPr>
          <w:color w:val="000000"/>
          <w:sz w:val="24"/>
          <w:szCs w:val="24"/>
        </w:rPr>
        <w:tab/>
      </w:r>
    </w:p>
    <w:p w:rsidR="00AF2E70" w:rsidRPr="001D0877" w:rsidRDefault="00AF2E70" w:rsidP="00AF2E70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278"/>
        <w:rPr>
          <w:color w:val="000000"/>
          <w:spacing w:val="-1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Для того</w:t>
      </w:r>
      <w:proofErr w:type="gramStart"/>
      <w:r>
        <w:rPr>
          <w:color w:val="000000"/>
          <w:spacing w:val="-4"/>
          <w:sz w:val="24"/>
          <w:szCs w:val="24"/>
        </w:rPr>
        <w:t>,</w:t>
      </w:r>
      <w:proofErr w:type="gramEnd"/>
      <w:r>
        <w:rPr>
          <w:color w:val="000000"/>
          <w:spacing w:val="-4"/>
          <w:sz w:val="24"/>
          <w:szCs w:val="24"/>
        </w:rPr>
        <w:t xml:space="preserve"> </w:t>
      </w:r>
      <w:r w:rsidRPr="001D0877">
        <w:rPr>
          <w:color w:val="000000"/>
          <w:spacing w:val="-4"/>
          <w:sz w:val="24"/>
          <w:szCs w:val="24"/>
        </w:rPr>
        <w:t>чтобы избежать конфликт, нужно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E70" w:rsidRDefault="00AF2E70" w:rsidP="00AF2E70">
      <w:pPr>
        <w:shd w:val="clear" w:color="auto" w:fill="FFFFFF"/>
        <w:tabs>
          <w:tab w:val="left" w:pos="610"/>
          <w:tab w:val="left" w:leader="underscore" w:pos="6178"/>
        </w:tabs>
        <w:ind w:left="278"/>
        <w:rPr>
          <w:color w:val="000000"/>
          <w:spacing w:val="-15"/>
          <w:sz w:val="24"/>
          <w:szCs w:val="24"/>
        </w:rPr>
      </w:pPr>
    </w:p>
    <w:p w:rsidR="00AF2E70" w:rsidRDefault="00AF2E70" w:rsidP="00AF2E70">
      <w:pPr>
        <w:shd w:val="clear" w:color="auto" w:fill="FFFFFF"/>
        <w:tabs>
          <w:tab w:val="left" w:pos="610"/>
          <w:tab w:val="left" w:leader="underscore" w:pos="6178"/>
        </w:tabs>
        <w:ind w:left="278"/>
        <w:rPr>
          <w:color w:val="000000"/>
          <w:spacing w:val="-15"/>
          <w:sz w:val="24"/>
          <w:szCs w:val="24"/>
        </w:rPr>
      </w:pPr>
    </w:p>
    <w:p w:rsidR="00AF2E70" w:rsidRPr="001D0877" w:rsidRDefault="00AF2E70" w:rsidP="00AF2E70">
      <w:pPr>
        <w:shd w:val="clear" w:color="auto" w:fill="FFFFFF"/>
        <w:ind w:right="19"/>
        <w:jc w:val="center"/>
        <w:rPr>
          <w:sz w:val="24"/>
          <w:szCs w:val="24"/>
        </w:rPr>
      </w:pPr>
      <w:r w:rsidRPr="001D0877">
        <w:rPr>
          <w:b/>
          <w:bCs/>
          <w:color w:val="000000"/>
          <w:spacing w:val="-17"/>
          <w:sz w:val="24"/>
          <w:szCs w:val="24"/>
        </w:rPr>
        <w:t>Анкетирование родителей</w:t>
      </w:r>
    </w:p>
    <w:p w:rsidR="00AF2E70" w:rsidRPr="001D0877" w:rsidRDefault="00AF2E70" w:rsidP="00AF2E70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610" w:hanging="341"/>
        <w:rPr>
          <w:color w:val="000000"/>
          <w:spacing w:val="-27"/>
          <w:sz w:val="24"/>
          <w:szCs w:val="24"/>
        </w:rPr>
      </w:pPr>
      <w:r w:rsidRPr="001D0877">
        <w:rPr>
          <w:color w:val="000000"/>
          <w:spacing w:val="-3"/>
          <w:sz w:val="24"/>
          <w:szCs w:val="24"/>
        </w:rPr>
        <w:t>Считаете ли вы необходимостью поднимать проблему конфлик</w:t>
      </w:r>
      <w:r w:rsidRPr="001D0877">
        <w:rPr>
          <w:color w:val="000000"/>
          <w:spacing w:val="-3"/>
          <w:sz w:val="24"/>
          <w:szCs w:val="24"/>
        </w:rPr>
        <w:softHyphen/>
      </w:r>
      <w:r w:rsidRPr="001D0877">
        <w:rPr>
          <w:color w:val="000000"/>
          <w:spacing w:val="-4"/>
          <w:sz w:val="24"/>
          <w:szCs w:val="24"/>
        </w:rPr>
        <w:t>тов на родительском собрании?</w:t>
      </w:r>
    </w:p>
    <w:p w:rsidR="00AF2E70" w:rsidRPr="001D0877" w:rsidRDefault="00AF2E70" w:rsidP="00AF2E70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69"/>
        <w:rPr>
          <w:color w:val="000000"/>
          <w:spacing w:val="-15"/>
          <w:sz w:val="24"/>
          <w:szCs w:val="24"/>
        </w:rPr>
      </w:pPr>
      <w:r w:rsidRPr="001D0877">
        <w:rPr>
          <w:color w:val="000000"/>
          <w:spacing w:val="-4"/>
          <w:sz w:val="24"/>
          <w:szCs w:val="24"/>
        </w:rPr>
        <w:t>Бывают ли у вас конфликтные ситуации в семье?</w:t>
      </w:r>
    </w:p>
    <w:p w:rsidR="00AF2E70" w:rsidRPr="001D0877" w:rsidRDefault="00AF2E70" w:rsidP="00AF2E70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69"/>
        <w:rPr>
          <w:color w:val="000000"/>
          <w:spacing w:val="-18"/>
          <w:sz w:val="24"/>
          <w:szCs w:val="24"/>
        </w:rPr>
      </w:pPr>
      <w:r w:rsidRPr="001D0877">
        <w:rPr>
          <w:color w:val="000000"/>
          <w:spacing w:val="-5"/>
          <w:sz w:val="24"/>
          <w:szCs w:val="24"/>
        </w:rPr>
        <w:t>Как вы их разрешаете?</w:t>
      </w:r>
    </w:p>
    <w:p w:rsidR="00AF2E70" w:rsidRPr="001D0877" w:rsidRDefault="00AF2E70" w:rsidP="00AF2E70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69"/>
        <w:rPr>
          <w:color w:val="000000"/>
          <w:spacing w:val="-13"/>
          <w:sz w:val="24"/>
          <w:szCs w:val="24"/>
        </w:rPr>
      </w:pPr>
      <w:r w:rsidRPr="001D0877">
        <w:rPr>
          <w:color w:val="000000"/>
          <w:spacing w:val="-4"/>
          <w:sz w:val="24"/>
          <w:szCs w:val="24"/>
        </w:rPr>
        <w:t>Могут ли быть в школе конфликтные ситуации?</w:t>
      </w:r>
    </w:p>
    <w:p w:rsidR="00AF2E70" w:rsidRPr="001D0877" w:rsidRDefault="00AF2E70" w:rsidP="00AF2E70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69"/>
        <w:rPr>
          <w:color w:val="000000"/>
          <w:spacing w:val="-15"/>
          <w:sz w:val="24"/>
          <w:szCs w:val="24"/>
        </w:rPr>
      </w:pPr>
      <w:r w:rsidRPr="001D0877">
        <w:rPr>
          <w:color w:val="000000"/>
          <w:spacing w:val="-4"/>
          <w:sz w:val="24"/>
          <w:szCs w:val="24"/>
        </w:rPr>
        <w:t>Можно ли вообще обойтись в жизни без конфликтов?</w:t>
      </w:r>
    </w:p>
    <w:p w:rsidR="00AF2E70" w:rsidRPr="00810B1C" w:rsidRDefault="00AF2E70" w:rsidP="00AF2E70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69"/>
        <w:rPr>
          <w:color w:val="000000"/>
          <w:spacing w:val="-14"/>
          <w:sz w:val="24"/>
          <w:szCs w:val="24"/>
        </w:rPr>
      </w:pPr>
      <w:r w:rsidRPr="001D0877">
        <w:rPr>
          <w:color w:val="000000"/>
          <w:spacing w:val="-4"/>
          <w:sz w:val="24"/>
          <w:szCs w:val="24"/>
        </w:rPr>
        <w:t>Как вы научились выходить из конфликтов в семье?</w:t>
      </w:r>
    </w:p>
    <w:p w:rsidR="00AF2E70" w:rsidRPr="001D0877" w:rsidRDefault="00AF2E70" w:rsidP="00AF2E70">
      <w:pPr>
        <w:shd w:val="clear" w:color="auto" w:fill="FFFFFF"/>
        <w:tabs>
          <w:tab w:val="left" w:pos="610"/>
        </w:tabs>
        <w:ind w:left="269"/>
        <w:rPr>
          <w:color w:val="000000"/>
          <w:spacing w:val="-14"/>
          <w:sz w:val="24"/>
          <w:szCs w:val="24"/>
        </w:rPr>
      </w:pPr>
    </w:p>
    <w:p w:rsidR="00AF2E70" w:rsidRPr="001D0877" w:rsidRDefault="00AF2E70" w:rsidP="00AF2E70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610" w:hanging="341"/>
        <w:rPr>
          <w:color w:val="000000"/>
          <w:spacing w:val="-15"/>
          <w:sz w:val="24"/>
          <w:szCs w:val="24"/>
        </w:rPr>
      </w:pPr>
      <w:r w:rsidRPr="001D0877">
        <w:rPr>
          <w:color w:val="000000"/>
          <w:spacing w:val="-6"/>
          <w:sz w:val="24"/>
          <w:szCs w:val="24"/>
        </w:rPr>
        <w:t>Можете ли вы поделиться опытом выхода из конфликтных ситуа</w:t>
      </w:r>
      <w:r w:rsidRPr="001D0877">
        <w:rPr>
          <w:color w:val="000000"/>
          <w:spacing w:val="-6"/>
          <w:sz w:val="24"/>
          <w:szCs w:val="24"/>
        </w:rPr>
        <w:softHyphen/>
      </w:r>
      <w:r w:rsidRPr="001D0877">
        <w:rPr>
          <w:color w:val="000000"/>
          <w:spacing w:val="-3"/>
          <w:sz w:val="24"/>
          <w:szCs w:val="24"/>
        </w:rPr>
        <w:t>ций, связанных с вашим сыном или дочерью?</w:t>
      </w:r>
    </w:p>
    <w:p w:rsidR="00AF2E70" w:rsidRDefault="00AF2E70" w:rsidP="00AF2E70"/>
    <w:p w:rsidR="00AF2E70" w:rsidRPr="005A262A" w:rsidRDefault="00AF2E70" w:rsidP="00AF2E70">
      <w:pPr>
        <w:shd w:val="clear" w:color="auto" w:fill="FFFFFF"/>
        <w:ind w:left="326"/>
        <w:rPr>
          <w:b/>
          <w:sz w:val="24"/>
          <w:szCs w:val="24"/>
        </w:rPr>
      </w:pPr>
      <w:r w:rsidRPr="005A262A">
        <w:rPr>
          <w:b/>
          <w:color w:val="000000"/>
          <w:spacing w:val="1"/>
          <w:sz w:val="24"/>
          <w:szCs w:val="24"/>
        </w:rPr>
        <w:t>Ситуация 1</w:t>
      </w:r>
    </w:p>
    <w:p w:rsidR="00AF2E70" w:rsidRPr="00611129" w:rsidRDefault="00AF2E70" w:rsidP="00AF2E70">
      <w:pPr>
        <w:shd w:val="clear" w:color="auto" w:fill="FFFFFF"/>
        <w:ind w:left="43" w:right="403" w:firstLine="298"/>
        <w:rPr>
          <w:sz w:val="24"/>
          <w:szCs w:val="24"/>
        </w:rPr>
      </w:pPr>
      <w:r w:rsidRPr="00611129">
        <w:rPr>
          <w:color w:val="000000"/>
          <w:spacing w:val="5"/>
          <w:sz w:val="24"/>
          <w:szCs w:val="24"/>
        </w:rPr>
        <w:t xml:space="preserve">Вам позвонили близкие друзья, которые хотят заглянуть к вам </w:t>
      </w:r>
      <w:r>
        <w:rPr>
          <w:color w:val="000000"/>
          <w:spacing w:val="5"/>
          <w:sz w:val="24"/>
          <w:szCs w:val="24"/>
        </w:rPr>
        <w:t>на ча</w:t>
      </w:r>
      <w:r w:rsidRPr="00611129">
        <w:rPr>
          <w:color w:val="000000"/>
          <w:spacing w:val="5"/>
          <w:sz w:val="24"/>
          <w:szCs w:val="24"/>
        </w:rPr>
        <w:t>сок. Вы лихорадочно начинаете убирать в квартире, что-то гото</w:t>
      </w:r>
      <w:r>
        <w:rPr>
          <w:color w:val="000000"/>
          <w:spacing w:val="5"/>
          <w:sz w:val="24"/>
          <w:szCs w:val="24"/>
        </w:rPr>
        <w:t>вить</w:t>
      </w:r>
      <w:r w:rsidRPr="00611129">
        <w:rPr>
          <w:color w:val="000000"/>
          <w:spacing w:val="5"/>
          <w:sz w:val="24"/>
          <w:szCs w:val="24"/>
        </w:rPr>
        <w:t xml:space="preserve">: </w:t>
      </w:r>
      <w:r>
        <w:rPr>
          <w:color w:val="000000"/>
          <w:spacing w:val="5"/>
          <w:sz w:val="24"/>
          <w:szCs w:val="24"/>
        </w:rPr>
        <w:t xml:space="preserve">но </w:t>
      </w:r>
      <w:r w:rsidRPr="00611129">
        <w:rPr>
          <w:color w:val="000000"/>
          <w:spacing w:val="4"/>
          <w:sz w:val="24"/>
          <w:szCs w:val="24"/>
        </w:rPr>
        <w:t>явно не успеваете. Обращаетесь к своему взрослому сыну или доч</w:t>
      </w:r>
      <w:r>
        <w:rPr>
          <w:color w:val="000000"/>
          <w:spacing w:val="4"/>
          <w:sz w:val="24"/>
          <w:szCs w:val="24"/>
        </w:rPr>
        <w:t>ери за</w:t>
      </w:r>
      <w:r w:rsidRPr="00611129">
        <w:rPr>
          <w:color w:val="000000"/>
          <w:spacing w:val="4"/>
          <w:sz w:val="24"/>
          <w:szCs w:val="24"/>
        </w:rPr>
        <w:t xml:space="preserve"> помощью. В ответ — «это твои друзья, вот ты с ними и разбирай</w:t>
      </w:r>
      <w:r>
        <w:rPr>
          <w:color w:val="000000"/>
          <w:spacing w:val="4"/>
          <w:sz w:val="24"/>
          <w:szCs w:val="24"/>
        </w:rPr>
        <w:t>ся»</w:t>
      </w:r>
    </w:p>
    <w:p w:rsidR="00AF2E70" w:rsidRDefault="00AF2E70" w:rsidP="00AF2E70">
      <w:pPr>
        <w:shd w:val="clear" w:color="auto" w:fill="FFFFFF"/>
        <w:ind w:left="326"/>
        <w:rPr>
          <w:color w:val="000000"/>
          <w:spacing w:val="5"/>
          <w:sz w:val="24"/>
          <w:szCs w:val="24"/>
        </w:rPr>
      </w:pPr>
      <w:r w:rsidRPr="00611129">
        <w:rPr>
          <w:color w:val="000000"/>
          <w:spacing w:val="5"/>
          <w:sz w:val="24"/>
          <w:szCs w:val="24"/>
        </w:rPr>
        <w:t>Как вы поступите в такой ситуации?</w:t>
      </w:r>
    </w:p>
    <w:p w:rsidR="00AF2E70" w:rsidRDefault="00AF2E70" w:rsidP="00AF2E70">
      <w:pPr>
        <w:shd w:val="clear" w:color="auto" w:fill="FFFFFF"/>
        <w:ind w:left="326"/>
        <w:rPr>
          <w:color w:val="000000"/>
          <w:spacing w:val="5"/>
          <w:sz w:val="24"/>
          <w:szCs w:val="24"/>
        </w:rPr>
      </w:pPr>
    </w:p>
    <w:p w:rsidR="00AF2E70" w:rsidRPr="00611129" w:rsidRDefault="00AF2E70" w:rsidP="00AF2E70">
      <w:pPr>
        <w:shd w:val="clear" w:color="auto" w:fill="FFFFFF"/>
        <w:ind w:left="326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________________________________________________________________________________</w:t>
      </w:r>
    </w:p>
    <w:p w:rsidR="00AF2E70" w:rsidRDefault="00AF2E70" w:rsidP="00AF2E70">
      <w:pPr>
        <w:shd w:val="clear" w:color="auto" w:fill="FFFFFF"/>
        <w:ind w:left="322"/>
        <w:rPr>
          <w:b/>
          <w:bCs/>
          <w:color w:val="000000"/>
          <w:spacing w:val="-6"/>
          <w:sz w:val="24"/>
          <w:szCs w:val="24"/>
        </w:rPr>
      </w:pPr>
    </w:p>
    <w:p w:rsidR="00AF2E70" w:rsidRDefault="00AF2E70" w:rsidP="00AF2E70">
      <w:pPr>
        <w:shd w:val="clear" w:color="auto" w:fill="FFFFFF"/>
        <w:ind w:left="322"/>
        <w:rPr>
          <w:b/>
          <w:bCs/>
          <w:color w:val="000000"/>
          <w:spacing w:val="-6"/>
          <w:sz w:val="24"/>
          <w:szCs w:val="24"/>
        </w:rPr>
      </w:pPr>
    </w:p>
    <w:p w:rsidR="00AF2E70" w:rsidRPr="00611129" w:rsidRDefault="00AF2E70" w:rsidP="00AF2E70">
      <w:pPr>
        <w:shd w:val="clear" w:color="auto" w:fill="FFFFFF"/>
        <w:ind w:left="322"/>
        <w:rPr>
          <w:sz w:val="24"/>
          <w:szCs w:val="24"/>
        </w:rPr>
      </w:pPr>
      <w:r w:rsidRPr="00611129">
        <w:rPr>
          <w:b/>
          <w:bCs/>
          <w:color w:val="000000"/>
          <w:spacing w:val="-6"/>
          <w:sz w:val="24"/>
          <w:szCs w:val="24"/>
        </w:rPr>
        <w:t>Ситуация 2</w:t>
      </w:r>
    </w:p>
    <w:p w:rsidR="00AF2E70" w:rsidRPr="00611129" w:rsidRDefault="00AF2E70" w:rsidP="00AF2E70">
      <w:pPr>
        <w:shd w:val="clear" w:color="auto" w:fill="FFFFFF"/>
        <w:ind w:left="24" w:firstLine="288"/>
        <w:rPr>
          <w:sz w:val="24"/>
          <w:szCs w:val="24"/>
        </w:rPr>
      </w:pPr>
      <w:r w:rsidRPr="00611129">
        <w:rPr>
          <w:color w:val="000000"/>
          <w:spacing w:val="2"/>
          <w:sz w:val="24"/>
          <w:szCs w:val="24"/>
        </w:rPr>
        <w:t>Вы возвращаетесь с работы домо</w:t>
      </w:r>
      <w:r>
        <w:rPr>
          <w:color w:val="000000"/>
          <w:spacing w:val="2"/>
          <w:sz w:val="24"/>
          <w:szCs w:val="24"/>
        </w:rPr>
        <w:t>й и уже на лестнице слышите громкую</w:t>
      </w:r>
      <w:r w:rsidRPr="00611129">
        <w:rPr>
          <w:color w:val="000000"/>
          <w:spacing w:val="2"/>
          <w:sz w:val="24"/>
          <w:szCs w:val="24"/>
        </w:rPr>
        <w:t xml:space="preserve"> </w:t>
      </w:r>
      <w:r w:rsidRPr="00611129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611129">
        <w:rPr>
          <w:color w:val="000000"/>
          <w:spacing w:val="2"/>
          <w:sz w:val="24"/>
          <w:szCs w:val="24"/>
        </w:rPr>
        <w:t xml:space="preserve">музыку, веселье в вашем доме. Вы входите в квартиру и видите </w:t>
      </w:r>
      <w:r>
        <w:rPr>
          <w:color w:val="000000"/>
          <w:spacing w:val="2"/>
          <w:sz w:val="24"/>
          <w:szCs w:val="24"/>
        </w:rPr>
        <w:t>весе</w:t>
      </w:r>
      <w:r w:rsidRPr="00611129">
        <w:rPr>
          <w:color w:val="000000"/>
          <w:spacing w:val="17"/>
          <w:sz w:val="24"/>
          <w:szCs w:val="24"/>
        </w:rPr>
        <w:t>лящихся друзей вашего ре</w:t>
      </w:r>
      <w:r>
        <w:rPr>
          <w:color w:val="000000"/>
          <w:spacing w:val="17"/>
          <w:sz w:val="24"/>
          <w:szCs w:val="24"/>
        </w:rPr>
        <w:t>бенка и его самого.  В доме — полный</w:t>
      </w:r>
      <w:r w:rsidRPr="00611129">
        <w:rPr>
          <w:color w:val="000000"/>
          <w:spacing w:val="17"/>
          <w:sz w:val="24"/>
          <w:szCs w:val="24"/>
        </w:rPr>
        <w:t xml:space="preserve"> </w:t>
      </w:r>
      <w:r w:rsidRPr="00611129">
        <w:rPr>
          <w:color w:val="000000"/>
          <w:spacing w:val="4"/>
          <w:sz w:val="24"/>
          <w:szCs w:val="24"/>
        </w:rPr>
        <w:t xml:space="preserve">беспорядок. Ваш ребенок смотрит на </w:t>
      </w:r>
      <w:r>
        <w:rPr>
          <w:color w:val="000000"/>
          <w:spacing w:val="4"/>
          <w:sz w:val="24"/>
          <w:szCs w:val="24"/>
        </w:rPr>
        <w:t>вас и говорит: «Привет! Мы немно</w:t>
      </w:r>
      <w:r w:rsidRPr="00611129">
        <w:rPr>
          <w:color w:val="000000"/>
          <w:spacing w:val="4"/>
          <w:sz w:val="24"/>
          <w:szCs w:val="24"/>
        </w:rPr>
        <w:t>го повеселимся! Не возражаешь?»</w:t>
      </w:r>
    </w:p>
    <w:p w:rsidR="00AF2E70" w:rsidRDefault="00AF2E70" w:rsidP="00AF2E70">
      <w:pPr>
        <w:shd w:val="clear" w:color="auto" w:fill="FFFFFF"/>
        <w:ind w:left="326"/>
        <w:rPr>
          <w:color w:val="000000"/>
          <w:spacing w:val="5"/>
          <w:sz w:val="24"/>
          <w:szCs w:val="24"/>
        </w:rPr>
      </w:pPr>
      <w:r w:rsidRPr="00611129">
        <w:rPr>
          <w:color w:val="000000"/>
          <w:spacing w:val="5"/>
          <w:sz w:val="24"/>
          <w:szCs w:val="24"/>
        </w:rPr>
        <w:t>Ваше решение в подобной ситуации?</w:t>
      </w:r>
    </w:p>
    <w:p w:rsidR="00AF2E70" w:rsidRDefault="00AF2E70" w:rsidP="00AF2E70">
      <w:pPr>
        <w:shd w:val="clear" w:color="auto" w:fill="FFFFFF"/>
        <w:ind w:left="326"/>
        <w:rPr>
          <w:color w:val="000000"/>
          <w:spacing w:val="5"/>
          <w:sz w:val="24"/>
          <w:szCs w:val="24"/>
        </w:rPr>
      </w:pPr>
    </w:p>
    <w:p w:rsidR="00AF2E70" w:rsidRPr="00611129" w:rsidRDefault="00AF2E70" w:rsidP="00AF2E70">
      <w:pPr>
        <w:shd w:val="clear" w:color="auto" w:fill="FFFFFF"/>
        <w:ind w:left="326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________________________________________________________________________________</w:t>
      </w:r>
    </w:p>
    <w:p w:rsidR="00AF2E70" w:rsidRDefault="00AF2E70" w:rsidP="00AF2E70">
      <w:pPr>
        <w:shd w:val="clear" w:color="auto" w:fill="FFFFFF"/>
        <w:ind w:left="312"/>
        <w:rPr>
          <w:b/>
          <w:bCs/>
          <w:color w:val="000000"/>
          <w:spacing w:val="-6"/>
          <w:sz w:val="24"/>
          <w:szCs w:val="24"/>
        </w:rPr>
      </w:pPr>
    </w:p>
    <w:p w:rsidR="00AF2E70" w:rsidRDefault="00AF2E70" w:rsidP="00AF2E70">
      <w:pPr>
        <w:shd w:val="clear" w:color="auto" w:fill="FFFFFF"/>
        <w:ind w:left="312"/>
        <w:rPr>
          <w:b/>
          <w:bCs/>
          <w:color w:val="000000"/>
          <w:spacing w:val="-6"/>
          <w:sz w:val="24"/>
          <w:szCs w:val="24"/>
        </w:rPr>
      </w:pPr>
    </w:p>
    <w:p w:rsidR="00AF2E70" w:rsidRPr="00611129" w:rsidRDefault="00AF2E70" w:rsidP="00AF2E70">
      <w:pPr>
        <w:shd w:val="clear" w:color="auto" w:fill="FFFFFF"/>
        <w:ind w:left="312"/>
        <w:rPr>
          <w:sz w:val="24"/>
          <w:szCs w:val="24"/>
        </w:rPr>
      </w:pPr>
      <w:r w:rsidRPr="00611129">
        <w:rPr>
          <w:b/>
          <w:bCs/>
          <w:color w:val="000000"/>
          <w:spacing w:val="-6"/>
          <w:sz w:val="24"/>
          <w:szCs w:val="24"/>
        </w:rPr>
        <w:t xml:space="preserve">Ситуация </w:t>
      </w:r>
      <w:r w:rsidRPr="00611129">
        <w:rPr>
          <w:color w:val="000000"/>
          <w:spacing w:val="-6"/>
          <w:sz w:val="24"/>
          <w:szCs w:val="24"/>
        </w:rPr>
        <w:t>3</w:t>
      </w:r>
    </w:p>
    <w:p w:rsidR="00AF2E70" w:rsidRPr="00611129" w:rsidRDefault="00AF2E70" w:rsidP="00AF2E70">
      <w:pPr>
        <w:shd w:val="clear" w:color="auto" w:fill="FFFFFF"/>
        <w:ind w:left="29" w:firstLine="269"/>
        <w:rPr>
          <w:sz w:val="24"/>
          <w:szCs w:val="24"/>
        </w:rPr>
      </w:pPr>
      <w:r w:rsidRPr="00611129">
        <w:rPr>
          <w:color w:val="000000"/>
          <w:spacing w:val="9"/>
          <w:sz w:val="24"/>
          <w:szCs w:val="24"/>
        </w:rPr>
        <w:t xml:space="preserve">У вас много уроков, необходимо написать </w:t>
      </w:r>
      <w:r>
        <w:rPr>
          <w:color w:val="000000"/>
          <w:spacing w:val="9"/>
          <w:sz w:val="24"/>
          <w:szCs w:val="24"/>
        </w:rPr>
        <w:t>сочинение, но родители</w:t>
      </w:r>
      <w:r w:rsidRPr="00611129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неумолимы. «Собирайся, поедем к бабушке</w:t>
      </w:r>
      <w:r w:rsidRPr="00611129">
        <w:rPr>
          <w:color w:val="000000"/>
          <w:spacing w:val="4"/>
          <w:sz w:val="24"/>
          <w:szCs w:val="24"/>
        </w:rPr>
        <w:t xml:space="preserve">, там будешь готовиться к урокам </w:t>
      </w:r>
      <w:r>
        <w:rPr>
          <w:color w:val="000000"/>
          <w:spacing w:val="4"/>
          <w:sz w:val="24"/>
          <w:szCs w:val="24"/>
        </w:rPr>
        <w:t>и нем</w:t>
      </w:r>
      <w:r>
        <w:rPr>
          <w:color w:val="000000"/>
          <w:spacing w:val="5"/>
          <w:sz w:val="24"/>
          <w:szCs w:val="24"/>
        </w:rPr>
        <w:t>ного поможешь нам</w:t>
      </w:r>
      <w:r w:rsidRPr="00611129">
        <w:rPr>
          <w:color w:val="000000"/>
          <w:spacing w:val="5"/>
          <w:sz w:val="24"/>
          <w:szCs w:val="24"/>
        </w:rPr>
        <w:t>!»</w:t>
      </w:r>
    </w:p>
    <w:p w:rsidR="00AF2E70" w:rsidRPr="00611129" w:rsidRDefault="00AF2E70" w:rsidP="00AF2E70">
      <w:pPr>
        <w:shd w:val="clear" w:color="auto" w:fill="FFFFFF"/>
        <w:ind w:left="24" w:right="403" w:firstLine="298"/>
        <w:rPr>
          <w:sz w:val="24"/>
          <w:szCs w:val="24"/>
        </w:rPr>
      </w:pPr>
      <w:r w:rsidRPr="00611129">
        <w:rPr>
          <w:color w:val="000000"/>
          <w:spacing w:val="4"/>
          <w:sz w:val="24"/>
          <w:szCs w:val="24"/>
        </w:rPr>
        <w:t>Никакие доводы не помогают. Главный довод родителей — «</w:t>
      </w:r>
      <w:r>
        <w:rPr>
          <w:color w:val="000000"/>
          <w:spacing w:val="4"/>
          <w:sz w:val="24"/>
          <w:szCs w:val="24"/>
        </w:rPr>
        <w:t xml:space="preserve">мы не </w:t>
      </w:r>
      <w:r w:rsidRPr="00611129">
        <w:rPr>
          <w:color w:val="000000"/>
          <w:spacing w:val="5"/>
          <w:sz w:val="24"/>
          <w:szCs w:val="24"/>
        </w:rPr>
        <w:t>оставим тебя одного. Мало ли что может произойти?!»</w:t>
      </w:r>
    </w:p>
    <w:p w:rsidR="00AF2E70" w:rsidRDefault="00AF2E70" w:rsidP="00AF2E70">
      <w:pPr>
        <w:shd w:val="clear" w:color="auto" w:fill="FFFFFF"/>
        <w:ind w:left="312"/>
        <w:rPr>
          <w:color w:val="000000"/>
          <w:spacing w:val="5"/>
          <w:sz w:val="24"/>
          <w:szCs w:val="24"/>
        </w:rPr>
      </w:pPr>
      <w:r w:rsidRPr="00611129">
        <w:rPr>
          <w:color w:val="000000"/>
          <w:spacing w:val="5"/>
          <w:sz w:val="24"/>
          <w:szCs w:val="24"/>
        </w:rPr>
        <w:t>Как решить подобную ситуацию?</w:t>
      </w:r>
    </w:p>
    <w:p w:rsidR="00AF2E70" w:rsidRDefault="00AF2E70" w:rsidP="00AF2E70">
      <w:pPr>
        <w:shd w:val="clear" w:color="auto" w:fill="FFFFFF"/>
        <w:ind w:left="312"/>
        <w:rPr>
          <w:color w:val="000000"/>
          <w:spacing w:val="5"/>
          <w:sz w:val="24"/>
          <w:szCs w:val="24"/>
        </w:rPr>
      </w:pPr>
    </w:p>
    <w:p w:rsidR="00AF2E70" w:rsidRPr="00611129" w:rsidRDefault="00AF2E70" w:rsidP="00AF2E70">
      <w:pPr>
        <w:shd w:val="clear" w:color="auto" w:fill="FFFFFF"/>
        <w:ind w:left="312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________________________________________________________________________________</w:t>
      </w:r>
    </w:p>
    <w:p w:rsidR="00AF2E70" w:rsidRDefault="00AF2E70" w:rsidP="00AF2E70">
      <w:pPr>
        <w:shd w:val="clear" w:color="auto" w:fill="FFFFFF"/>
        <w:ind w:left="302"/>
        <w:rPr>
          <w:b/>
          <w:bCs/>
          <w:color w:val="000000"/>
          <w:spacing w:val="-6"/>
          <w:sz w:val="24"/>
          <w:szCs w:val="24"/>
        </w:rPr>
      </w:pPr>
    </w:p>
    <w:p w:rsidR="00AF2E70" w:rsidRDefault="00AF2E70" w:rsidP="00AF2E70">
      <w:pPr>
        <w:shd w:val="clear" w:color="auto" w:fill="FFFFFF"/>
        <w:ind w:left="302"/>
        <w:rPr>
          <w:b/>
          <w:bCs/>
          <w:color w:val="000000"/>
          <w:spacing w:val="-6"/>
          <w:sz w:val="24"/>
          <w:szCs w:val="24"/>
        </w:rPr>
      </w:pPr>
    </w:p>
    <w:p w:rsidR="00AF2E70" w:rsidRPr="00611129" w:rsidRDefault="00AF2E70" w:rsidP="00AF2E70">
      <w:pPr>
        <w:shd w:val="clear" w:color="auto" w:fill="FFFFFF"/>
        <w:ind w:left="302"/>
        <w:rPr>
          <w:sz w:val="24"/>
          <w:szCs w:val="24"/>
        </w:rPr>
      </w:pPr>
      <w:r w:rsidRPr="00611129">
        <w:rPr>
          <w:b/>
          <w:bCs/>
          <w:color w:val="000000"/>
          <w:spacing w:val="-6"/>
          <w:sz w:val="24"/>
          <w:szCs w:val="24"/>
        </w:rPr>
        <w:t>Ситуация 4</w:t>
      </w:r>
    </w:p>
    <w:p w:rsidR="00AF2E70" w:rsidRPr="00611129" w:rsidRDefault="00AF2E70" w:rsidP="00AF2E70">
      <w:pPr>
        <w:shd w:val="clear" w:color="auto" w:fill="FFFFFF"/>
        <w:ind w:left="14" w:right="77" w:firstLine="283"/>
        <w:jc w:val="both"/>
        <w:rPr>
          <w:sz w:val="24"/>
          <w:szCs w:val="24"/>
        </w:rPr>
      </w:pPr>
      <w:r w:rsidRPr="00611129">
        <w:rPr>
          <w:color w:val="000000"/>
          <w:spacing w:val="4"/>
          <w:sz w:val="24"/>
          <w:szCs w:val="24"/>
        </w:rPr>
        <w:t>После собрания родители приходят домой и в ярости требуют о</w:t>
      </w:r>
      <w:r>
        <w:rPr>
          <w:color w:val="000000"/>
          <w:spacing w:val="4"/>
          <w:sz w:val="24"/>
          <w:szCs w:val="24"/>
        </w:rPr>
        <w:t>бъяс</w:t>
      </w:r>
      <w:r w:rsidRPr="00611129">
        <w:rPr>
          <w:color w:val="000000"/>
          <w:spacing w:val="2"/>
          <w:sz w:val="24"/>
          <w:szCs w:val="24"/>
        </w:rPr>
        <w:t>нений от ребенка. Они говорят о том, что с такими результатами ни</w:t>
      </w:r>
      <w:r>
        <w:rPr>
          <w:color w:val="000000"/>
          <w:spacing w:val="2"/>
          <w:sz w:val="24"/>
          <w:szCs w:val="24"/>
        </w:rPr>
        <w:t xml:space="preserve">куда </w:t>
      </w:r>
      <w:r w:rsidRPr="00611129">
        <w:rPr>
          <w:color w:val="000000"/>
          <w:spacing w:val="6"/>
          <w:sz w:val="24"/>
          <w:szCs w:val="24"/>
        </w:rPr>
        <w:t xml:space="preserve">не возьмут после школы. Ученик </w:t>
      </w:r>
      <w:r>
        <w:rPr>
          <w:color w:val="000000"/>
          <w:spacing w:val="6"/>
          <w:sz w:val="24"/>
          <w:szCs w:val="24"/>
        </w:rPr>
        <w:t>спокойно отвечает: «Значит, пойду ра</w:t>
      </w:r>
      <w:r w:rsidRPr="00611129">
        <w:rPr>
          <w:color w:val="000000"/>
          <w:sz w:val="24"/>
          <w:szCs w:val="24"/>
        </w:rPr>
        <w:t>ботать».</w:t>
      </w:r>
    </w:p>
    <w:p w:rsidR="00AF2E70" w:rsidRDefault="00AF2E70" w:rsidP="00AF2E70">
      <w:pPr>
        <w:shd w:val="clear" w:color="auto" w:fill="FFFFFF"/>
        <w:ind w:left="307"/>
        <w:rPr>
          <w:color w:val="000000"/>
          <w:spacing w:val="5"/>
          <w:sz w:val="24"/>
          <w:szCs w:val="24"/>
        </w:rPr>
      </w:pPr>
      <w:r w:rsidRPr="00611129">
        <w:rPr>
          <w:color w:val="000000"/>
          <w:spacing w:val="5"/>
          <w:sz w:val="24"/>
          <w:szCs w:val="24"/>
        </w:rPr>
        <w:t>Как поступить в такой ситуации?</w:t>
      </w:r>
    </w:p>
    <w:p w:rsidR="00AF2E70" w:rsidRDefault="00AF2E70" w:rsidP="00AF2E70">
      <w:pPr>
        <w:shd w:val="clear" w:color="auto" w:fill="FFFFFF"/>
        <w:ind w:left="307"/>
        <w:rPr>
          <w:color w:val="000000"/>
          <w:spacing w:val="5"/>
          <w:sz w:val="24"/>
          <w:szCs w:val="24"/>
        </w:rPr>
      </w:pPr>
    </w:p>
    <w:p w:rsidR="00AF2E70" w:rsidRPr="00611129" w:rsidRDefault="00AF2E70" w:rsidP="00AF2E70">
      <w:pPr>
        <w:shd w:val="clear" w:color="auto" w:fill="FFFFFF"/>
        <w:ind w:left="307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________________________________________________________________________________</w:t>
      </w:r>
    </w:p>
    <w:p w:rsidR="00AF2E70" w:rsidRDefault="00AF2E70" w:rsidP="00AF2E70">
      <w:pPr>
        <w:shd w:val="clear" w:color="auto" w:fill="FFFFFF"/>
        <w:ind w:left="293"/>
        <w:rPr>
          <w:b/>
          <w:bCs/>
          <w:color w:val="000000"/>
          <w:spacing w:val="-6"/>
          <w:sz w:val="24"/>
          <w:szCs w:val="24"/>
        </w:rPr>
      </w:pPr>
    </w:p>
    <w:p w:rsidR="00AF2E70" w:rsidRDefault="00AF2E70" w:rsidP="00AF2E70">
      <w:pPr>
        <w:shd w:val="clear" w:color="auto" w:fill="FFFFFF"/>
        <w:ind w:left="293"/>
        <w:rPr>
          <w:b/>
          <w:bCs/>
          <w:color w:val="000000"/>
          <w:spacing w:val="-6"/>
          <w:sz w:val="24"/>
          <w:szCs w:val="24"/>
        </w:rPr>
      </w:pPr>
    </w:p>
    <w:p w:rsidR="00AF2E70" w:rsidRPr="00611129" w:rsidRDefault="00AF2E70" w:rsidP="00AF2E70">
      <w:pPr>
        <w:shd w:val="clear" w:color="auto" w:fill="FFFFFF"/>
        <w:ind w:left="293"/>
        <w:rPr>
          <w:sz w:val="24"/>
          <w:szCs w:val="24"/>
        </w:rPr>
      </w:pPr>
      <w:r w:rsidRPr="00611129">
        <w:rPr>
          <w:b/>
          <w:bCs/>
          <w:color w:val="000000"/>
          <w:spacing w:val="-6"/>
          <w:sz w:val="24"/>
          <w:szCs w:val="24"/>
        </w:rPr>
        <w:t>Ситуация 5</w:t>
      </w:r>
    </w:p>
    <w:p w:rsidR="00AF2E70" w:rsidRPr="00611129" w:rsidRDefault="00AF2E70" w:rsidP="00AF2E70">
      <w:pPr>
        <w:shd w:val="clear" w:color="auto" w:fill="FFFFFF"/>
        <w:ind w:firstLine="288"/>
        <w:rPr>
          <w:sz w:val="24"/>
          <w:szCs w:val="24"/>
        </w:rPr>
      </w:pPr>
      <w:r w:rsidRPr="00611129">
        <w:rPr>
          <w:color w:val="000000"/>
          <w:spacing w:val="3"/>
          <w:sz w:val="24"/>
          <w:szCs w:val="24"/>
        </w:rPr>
        <w:t>Родители подарили деньги св</w:t>
      </w:r>
      <w:r>
        <w:rPr>
          <w:color w:val="000000"/>
          <w:spacing w:val="3"/>
          <w:sz w:val="24"/>
          <w:szCs w:val="24"/>
        </w:rPr>
        <w:t>оему ребенку с определенной цел</w:t>
      </w:r>
      <w:r w:rsidRPr="00611129">
        <w:rPr>
          <w:color w:val="000000"/>
          <w:spacing w:val="3"/>
          <w:sz w:val="24"/>
          <w:szCs w:val="24"/>
        </w:rPr>
        <w:t>ь</w:t>
      </w:r>
      <w:r>
        <w:rPr>
          <w:color w:val="000000"/>
          <w:spacing w:val="3"/>
          <w:sz w:val="24"/>
          <w:szCs w:val="24"/>
        </w:rPr>
        <w:t>ю. Он</w:t>
      </w:r>
      <w:r w:rsidRPr="00611129">
        <w:rPr>
          <w:color w:val="000000"/>
          <w:spacing w:val="3"/>
          <w:sz w:val="24"/>
          <w:szCs w:val="24"/>
        </w:rPr>
        <w:t xml:space="preserve"> их истратил не по назначению, купил то, что ему давно хотелось. Ро</w:t>
      </w:r>
      <w:r>
        <w:rPr>
          <w:color w:val="000000"/>
          <w:spacing w:val="3"/>
          <w:sz w:val="24"/>
          <w:szCs w:val="24"/>
        </w:rPr>
        <w:t>дите</w:t>
      </w:r>
      <w:r w:rsidRPr="00611129">
        <w:rPr>
          <w:color w:val="000000"/>
          <w:spacing w:val="3"/>
          <w:sz w:val="24"/>
          <w:szCs w:val="24"/>
        </w:rPr>
        <w:t>ли были возмущены, в свой адрес ребенок услышал много гневных с</w:t>
      </w:r>
      <w:r>
        <w:rPr>
          <w:color w:val="000000"/>
          <w:spacing w:val="3"/>
          <w:sz w:val="24"/>
          <w:szCs w:val="24"/>
        </w:rPr>
        <w:t xml:space="preserve">лов. </w:t>
      </w:r>
      <w:r w:rsidRPr="00611129">
        <w:rPr>
          <w:color w:val="000000"/>
          <w:spacing w:val="5"/>
          <w:sz w:val="24"/>
          <w:szCs w:val="24"/>
        </w:rPr>
        <w:t xml:space="preserve">В конце </w:t>
      </w:r>
      <w:proofErr w:type="gramStart"/>
      <w:r w:rsidRPr="00611129">
        <w:rPr>
          <w:color w:val="000000"/>
          <w:spacing w:val="5"/>
          <w:sz w:val="24"/>
          <w:szCs w:val="24"/>
        </w:rPr>
        <w:t>концов</w:t>
      </w:r>
      <w:proofErr w:type="gramEnd"/>
      <w:r w:rsidRPr="00611129">
        <w:rPr>
          <w:color w:val="000000"/>
          <w:spacing w:val="5"/>
          <w:sz w:val="24"/>
          <w:szCs w:val="24"/>
        </w:rPr>
        <w:t xml:space="preserve"> он хлопнул дверью и ушел из дома.</w:t>
      </w:r>
    </w:p>
    <w:p w:rsidR="00AF2E70" w:rsidRPr="00611129" w:rsidRDefault="00AF2E70" w:rsidP="00AF2E70">
      <w:pPr>
        <w:shd w:val="clear" w:color="auto" w:fill="FFFFFF"/>
        <w:ind w:left="302"/>
        <w:rPr>
          <w:sz w:val="24"/>
          <w:szCs w:val="24"/>
        </w:rPr>
      </w:pPr>
      <w:r w:rsidRPr="00611129">
        <w:rPr>
          <w:color w:val="000000"/>
          <w:spacing w:val="6"/>
          <w:sz w:val="24"/>
          <w:szCs w:val="24"/>
        </w:rPr>
        <w:t>Как поступить в подобном конфликте?</w:t>
      </w:r>
    </w:p>
    <w:p w:rsidR="00AF2E70" w:rsidRDefault="00AF2E70" w:rsidP="00AF2E70">
      <w:pPr>
        <w:ind w:left="851" w:right="851"/>
        <w:rPr>
          <w:b/>
          <w:bCs/>
          <w:color w:val="000000"/>
          <w:spacing w:val="-5"/>
          <w:sz w:val="24"/>
          <w:szCs w:val="24"/>
        </w:rPr>
      </w:pPr>
    </w:p>
    <w:p w:rsidR="00AF2E70" w:rsidRDefault="00AF2E70" w:rsidP="00AF2E70">
      <w:pPr>
        <w:ind w:left="851" w:right="851"/>
      </w:pPr>
    </w:p>
    <w:p w:rsidR="00AF2E70" w:rsidRDefault="00AF2E70" w:rsidP="00AF2E70">
      <w:pPr>
        <w:ind w:left="851" w:right="851"/>
      </w:pPr>
    </w:p>
    <w:tbl>
      <w:tblPr>
        <w:tblStyle w:val="a6"/>
        <w:tblpPr w:leftFromText="180" w:rightFromText="180" w:vertAnchor="text" w:horzAnchor="margin" w:tblpY="2"/>
        <w:tblW w:w="0" w:type="auto"/>
        <w:tblLook w:val="01E0"/>
      </w:tblPr>
      <w:tblGrid>
        <w:gridCol w:w="4808"/>
        <w:gridCol w:w="4763"/>
      </w:tblGrid>
      <w:tr w:rsidR="00AF2E70" w:rsidTr="00AF2E70">
        <w:tc>
          <w:tcPr>
            <w:tcW w:w="4808" w:type="dxa"/>
          </w:tcPr>
          <w:p w:rsidR="00AF2E70" w:rsidRPr="00565307" w:rsidRDefault="00AF2E70" w:rsidP="00E10186">
            <w:r w:rsidRPr="00931A9F">
              <w:rPr>
                <w:b/>
              </w:rPr>
              <w:t>30 – 39 баллов:</w:t>
            </w:r>
            <w:r>
              <w:t xml:space="preserve"> </w:t>
            </w:r>
            <w:r w:rsidRPr="00565307">
              <w:t>Ребёнок –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воспитание и постоянной линии поведения. Другими словами, вы действуете правильно и можете надеяться на хорошие результаты.</w:t>
            </w:r>
          </w:p>
          <w:p w:rsidR="00AF2E70" w:rsidRPr="00565307" w:rsidRDefault="00AF2E70" w:rsidP="00E10186">
            <w:r w:rsidRPr="00565307">
              <w:rPr>
                <w:b/>
              </w:rPr>
              <w:t>18 – 30 баллов:</w:t>
            </w:r>
            <w:r>
              <w:t xml:space="preserve"> </w:t>
            </w:r>
            <w:r w:rsidRPr="00565307">
              <w:t xml:space="preserve">Забота о ребёнке для вас </w:t>
            </w:r>
            <w:proofErr w:type="gramStart"/>
            <w:r w:rsidRPr="00565307">
              <w:t>–в</w:t>
            </w:r>
            <w:proofErr w:type="gramEnd"/>
            <w:r w:rsidRPr="00565307">
              <w:t>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      </w:r>
          </w:p>
          <w:p w:rsidR="00AF2E70" w:rsidRPr="00565307" w:rsidRDefault="00AF2E70" w:rsidP="00E10186">
            <w:pPr>
              <w:rPr>
                <w:iCs/>
                <w:color w:val="000000"/>
              </w:rPr>
            </w:pPr>
            <w:r w:rsidRPr="00565307">
              <w:rPr>
                <w:b/>
              </w:rPr>
              <w:t>Менее 18 баллов:</w:t>
            </w:r>
            <w:r w:rsidRPr="001975D3">
              <w:rPr>
                <w:i/>
                <w:iCs/>
                <w:color w:val="003366"/>
                <w:sz w:val="28"/>
                <w:szCs w:val="28"/>
              </w:rPr>
              <w:t xml:space="preserve"> </w:t>
            </w:r>
            <w:r w:rsidRPr="00565307">
              <w:rPr>
                <w:iCs/>
                <w:color w:val="000000"/>
              </w:rPr>
              <w:t>У вас</w:t>
            </w:r>
            <w:r w:rsidRPr="00565307">
              <w:rPr>
                <w:b/>
                <w:bCs/>
                <w:iCs/>
                <w:color w:val="000000"/>
              </w:rPr>
              <w:t xml:space="preserve"> </w:t>
            </w:r>
            <w:r w:rsidRPr="00565307">
              <w:rPr>
                <w:iCs/>
                <w:color w:val="000000"/>
              </w:rPr>
              <w:t>серьёзные проблемы с воспитанием ребёнка. Вам недостаёт либо знаний, либо желания сделать ребёнка личностью, а возможно, и того и другого. Советуем обратиться к помощи специалистов – педагогов и психологов, ознакомиться с публикациями по вопросам семейного воспитания.</w:t>
            </w:r>
          </w:p>
          <w:p w:rsidR="00AF2E70" w:rsidRPr="00565307" w:rsidRDefault="00AF2E70" w:rsidP="00E10186">
            <w:pPr>
              <w:rPr>
                <w:b/>
              </w:rPr>
            </w:pPr>
          </w:p>
        </w:tc>
        <w:tc>
          <w:tcPr>
            <w:tcW w:w="4763" w:type="dxa"/>
          </w:tcPr>
          <w:p w:rsidR="00AF2E70" w:rsidRDefault="00AF2E70" w:rsidP="00E10186">
            <w:pPr>
              <w:jc w:val="center"/>
            </w:pPr>
          </w:p>
          <w:p w:rsidR="00AF2E70" w:rsidRDefault="00AF2E70" w:rsidP="00E10186">
            <w:pPr>
              <w:jc w:val="center"/>
            </w:pPr>
          </w:p>
          <w:p w:rsidR="00AF2E70" w:rsidRDefault="00AF2E70" w:rsidP="00E10186">
            <w:pPr>
              <w:jc w:val="center"/>
            </w:pPr>
          </w:p>
          <w:p w:rsidR="00AF2E70" w:rsidRDefault="00AF2E70" w:rsidP="00E10186">
            <w:pPr>
              <w:jc w:val="center"/>
            </w:pPr>
          </w:p>
          <w:p w:rsidR="00AF2E70" w:rsidRPr="00565307" w:rsidRDefault="00AF2E70" w:rsidP="00E10186">
            <w:pPr>
              <w:jc w:val="center"/>
            </w:pPr>
            <w:r>
              <w:t>Тестирование родителей.</w:t>
            </w:r>
          </w:p>
          <w:p w:rsidR="00AF2E70" w:rsidRPr="00931A9F" w:rsidRDefault="00AF2E70" w:rsidP="00E10186">
            <w:pPr>
              <w:jc w:val="center"/>
              <w:rPr>
                <w:b/>
              </w:rPr>
            </w:pPr>
            <w:r w:rsidRPr="00931A9F">
              <w:rPr>
                <w:b/>
              </w:rPr>
              <w:t>Можете ли вы?</w:t>
            </w:r>
          </w:p>
          <w:p w:rsidR="00AF2E70" w:rsidRDefault="00AF2E70" w:rsidP="00E10186">
            <w:pPr>
              <w:jc w:val="center"/>
            </w:pPr>
            <w:r>
              <w:t>Варианты ответов:</w:t>
            </w:r>
          </w:p>
          <w:p w:rsidR="00AF2E70" w:rsidRPr="00931A9F" w:rsidRDefault="00AF2E70" w:rsidP="00E10186">
            <w:pPr>
              <w:jc w:val="center"/>
              <w:rPr>
                <w:b/>
              </w:rPr>
            </w:pPr>
            <w:r>
              <w:t xml:space="preserve">Могу и всегда так поступаю – </w:t>
            </w:r>
            <w:r w:rsidRPr="00931A9F">
              <w:rPr>
                <w:b/>
              </w:rPr>
              <w:t>3 балла</w:t>
            </w:r>
          </w:p>
          <w:p w:rsidR="00AF2E70" w:rsidRPr="00931A9F" w:rsidRDefault="00AF2E70" w:rsidP="00E10186">
            <w:pPr>
              <w:jc w:val="center"/>
              <w:rPr>
                <w:b/>
              </w:rPr>
            </w:pPr>
            <w:r>
              <w:t xml:space="preserve">Могу, но не всегда так поступаю – </w:t>
            </w:r>
            <w:r w:rsidRPr="00931A9F">
              <w:rPr>
                <w:b/>
              </w:rPr>
              <w:t>2 балла</w:t>
            </w:r>
          </w:p>
          <w:p w:rsidR="00AF2E70" w:rsidRPr="00931A9F" w:rsidRDefault="00AF2E70" w:rsidP="00E10186">
            <w:pPr>
              <w:jc w:val="center"/>
              <w:rPr>
                <w:b/>
              </w:rPr>
            </w:pPr>
            <w:r>
              <w:t xml:space="preserve">Не могу – </w:t>
            </w:r>
            <w:r w:rsidRPr="00931A9F">
              <w:rPr>
                <w:b/>
              </w:rPr>
              <w:t>1 балл.</w:t>
            </w:r>
          </w:p>
          <w:p w:rsidR="00AF2E70" w:rsidRPr="00931A9F" w:rsidRDefault="00AF2E70" w:rsidP="00AF2E7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931A9F">
              <w:rPr>
                <w:b/>
              </w:rPr>
              <w:t xml:space="preserve">– </w:t>
            </w:r>
          </w:p>
          <w:p w:rsidR="00AF2E70" w:rsidRPr="00931A9F" w:rsidRDefault="00AF2E70" w:rsidP="00AF2E7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931A9F">
              <w:rPr>
                <w:b/>
              </w:rPr>
              <w:t>–</w:t>
            </w:r>
          </w:p>
          <w:p w:rsidR="00AF2E70" w:rsidRPr="00931A9F" w:rsidRDefault="00AF2E70" w:rsidP="00AF2E7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931A9F">
              <w:rPr>
                <w:b/>
              </w:rPr>
              <w:t>–</w:t>
            </w:r>
          </w:p>
          <w:p w:rsidR="00AF2E70" w:rsidRPr="00931A9F" w:rsidRDefault="00AF2E70" w:rsidP="00AF2E7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931A9F">
              <w:rPr>
                <w:b/>
              </w:rPr>
              <w:t>–</w:t>
            </w:r>
          </w:p>
          <w:p w:rsidR="00AF2E70" w:rsidRPr="00931A9F" w:rsidRDefault="00AF2E70" w:rsidP="00AF2E7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931A9F">
              <w:rPr>
                <w:b/>
              </w:rPr>
              <w:t>–</w:t>
            </w:r>
          </w:p>
          <w:p w:rsidR="00AF2E70" w:rsidRPr="00931A9F" w:rsidRDefault="00AF2E70" w:rsidP="00AF2E7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931A9F">
              <w:rPr>
                <w:b/>
              </w:rPr>
              <w:t>–</w:t>
            </w:r>
          </w:p>
          <w:p w:rsidR="00AF2E70" w:rsidRPr="00931A9F" w:rsidRDefault="00AF2E70" w:rsidP="00AF2E7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931A9F">
              <w:rPr>
                <w:b/>
              </w:rPr>
              <w:t>–</w:t>
            </w:r>
          </w:p>
          <w:p w:rsidR="00AF2E70" w:rsidRPr="00931A9F" w:rsidRDefault="00AF2E70" w:rsidP="00AF2E7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931A9F">
              <w:rPr>
                <w:b/>
              </w:rPr>
              <w:t>–</w:t>
            </w:r>
          </w:p>
          <w:p w:rsidR="00AF2E70" w:rsidRPr="00931A9F" w:rsidRDefault="00AF2E70" w:rsidP="00AF2E7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931A9F">
              <w:rPr>
                <w:b/>
              </w:rPr>
              <w:t>–</w:t>
            </w:r>
          </w:p>
          <w:p w:rsidR="00AF2E70" w:rsidRPr="00931A9F" w:rsidRDefault="00AF2E70" w:rsidP="00AF2E7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31A9F">
              <w:rPr>
                <w:b/>
              </w:rPr>
              <w:t>–</w:t>
            </w:r>
          </w:p>
          <w:p w:rsidR="00AF2E70" w:rsidRPr="00931A9F" w:rsidRDefault="00AF2E70" w:rsidP="00AF2E7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31A9F">
              <w:rPr>
                <w:b/>
              </w:rPr>
              <w:t>–</w:t>
            </w:r>
          </w:p>
          <w:p w:rsidR="00AF2E70" w:rsidRPr="00931A9F" w:rsidRDefault="00AF2E70" w:rsidP="00AF2E7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31A9F">
              <w:rPr>
                <w:b/>
              </w:rPr>
              <w:t>–</w:t>
            </w:r>
          </w:p>
          <w:p w:rsidR="00AF2E70" w:rsidRPr="00931A9F" w:rsidRDefault="00AF2E70" w:rsidP="00AF2E7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31A9F">
              <w:rPr>
                <w:b/>
              </w:rPr>
              <w:t>–</w:t>
            </w:r>
          </w:p>
          <w:p w:rsidR="00AF2E70" w:rsidRDefault="00AF2E70" w:rsidP="00E10186">
            <w:pPr>
              <w:jc w:val="center"/>
            </w:pPr>
            <w:r w:rsidRPr="00931A9F">
              <w:rPr>
                <w:b/>
              </w:rPr>
              <w:t>Итого</w:t>
            </w:r>
            <w:r>
              <w:t>:</w:t>
            </w:r>
          </w:p>
          <w:p w:rsidR="00AF2E70" w:rsidRDefault="00AF2E70" w:rsidP="00E10186">
            <w:pPr>
              <w:ind w:left="360"/>
            </w:pPr>
          </w:p>
          <w:p w:rsidR="00AF2E70" w:rsidRDefault="00AF2E70" w:rsidP="00E10186">
            <w:pPr>
              <w:jc w:val="center"/>
            </w:pPr>
          </w:p>
          <w:p w:rsidR="00AF2E70" w:rsidRDefault="00AF2E70" w:rsidP="00E10186">
            <w:pPr>
              <w:jc w:val="center"/>
            </w:pPr>
          </w:p>
        </w:tc>
      </w:tr>
    </w:tbl>
    <w:p w:rsidR="00AF2E70" w:rsidRDefault="00AF2E70" w:rsidP="00AF2E70">
      <w:pPr>
        <w:shd w:val="clear" w:color="auto" w:fill="FFFFFF"/>
        <w:ind w:left="269" w:firstLine="1886"/>
        <w:rPr>
          <w:b/>
          <w:bCs/>
          <w:color w:val="000000"/>
          <w:spacing w:val="-7"/>
          <w:sz w:val="24"/>
          <w:szCs w:val="24"/>
        </w:rPr>
      </w:pPr>
    </w:p>
    <w:p w:rsidR="00AF2E70" w:rsidRDefault="00AF2E70" w:rsidP="00AF2E70">
      <w:pPr>
        <w:shd w:val="clear" w:color="auto" w:fill="FFFFFF"/>
        <w:ind w:left="269" w:firstLine="1886"/>
        <w:rPr>
          <w:b/>
          <w:bCs/>
          <w:color w:val="000000"/>
          <w:spacing w:val="-7"/>
          <w:sz w:val="24"/>
          <w:szCs w:val="24"/>
        </w:rPr>
      </w:pPr>
    </w:p>
    <w:p w:rsidR="00AF2E70" w:rsidRDefault="00AF2E70" w:rsidP="00AF2E70">
      <w:pPr>
        <w:shd w:val="clear" w:color="auto" w:fill="FFFFFF"/>
        <w:ind w:left="269" w:firstLine="1886"/>
        <w:rPr>
          <w:b/>
          <w:bCs/>
          <w:color w:val="000000"/>
          <w:spacing w:val="-7"/>
          <w:sz w:val="24"/>
          <w:szCs w:val="24"/>
        </w:rPr>
      </w:pPr>
    </w:p>
    <w:p w:rsidR="00AF2E70" w:rsidRDefault="00AF2E70" w:rsidP="00AF2E70">
      <w:pPr>
        <w:shd w:val="clear" w:color="auto" w:fill="FFFFFF"/>
        <w:ind w:left="851" w:right="851"/>
        <w:jc w:val="center"/>
        <w:rPr>
          <w:b/>
          <w:bCs/>
          <w:i/>
          <w:color w:val="000000"/>
          <w:spacing w:val="-8"/>
          <w:sz w:val="24"/>
          <w:szCs w:val="24"/>
        </w:rPr>
      </w:pPr>
    </w:p>
    <w:p w:rsidR="00AF2E70" w:rsidRPr="00AF2E70" w:rsidRDefault="00AF2E70" w:rsidP="00AF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8" w:rsidRDefault="006973A8"/>
    <w:sectPr w:rsidR="006973A8" w:rsidSect="00AF2E7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">
    <w:nsid w:val="138D4A37"/>
    <w:multiLevelType w:val="singleLevel"/>
    <w:tmpl w:val="6ECACD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2">
    <w:nsid w:val="1D7E2F35"/>
    <w:multiLevelType w:val="multilevel"/>
    <w:tmpl w:val="9D74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35A717C8"/>
    <w:multiLevelType w:val="singleLevel"/>
    <w:tmpl w:val="0C624C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8EB40F7"/>
    <w:multiLevelType w:val="multilevel"/>
    <w:tmpl w:val="9F34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F6B14"/>
    <w:multiLevelType w:val="singleLevel"/>
    <w:tmpl w:val="64B4E08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47CE79A4"/>
    <w:multiLevelType w:val="singleLevel"/>
    <w:tmpl w:val="CA662BA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52012ED8"/>
    <w:multiLevelType w:val="multilevel"/>
    <w:tmpl w:val="BA42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8696E"/>
    <w:multiLevelType w:val="singleLevel"/>
    <w:tmpl w:val="832831A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59AC64DB"/>
    <w:multiLevelType w:val="singleLevel"/>
    <w:tmpl w:val="4E08D95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589007C"/>
    <w:multiLevelType w:val="hybridMultilevel"/>
    <w:tmpl w:val="1E2AA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470DB9"/>
    <w:multiLevelType w:val="singleLevel"/>
    <w:tmpl w:val="2730A07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699016F0"/>
    <w:multiLevelType w:val="singleLevel"/>
    <w:tmpl w:val="832831A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77182461"/>
    <w:multiLevelType w:val="multilevel"/>
    <w:tmpl w:val="8F5E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D5C41"/>
    <w:multiLevelType w:val="singleLevel"/>
    <w:tmpl w:val="D5DA8452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9"/>
  </w:num>
  <w:num w:numId="9">
    <w:abstractNumId w:val="11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"/>
  </w:num>
  <w:num w:numId="14">
    <w:abstractNumId w:val="0"/>
  </w:num>
  <w:num w:numId="15">
    <w:abstractNumId w:val="3"/>
  </w:num>
  <w:num w:numId="16">
    <w:abstractNumId w:val="4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E70"/>
    <w:rsid w:val="006973A8"/>
    <w:rsid w:val="00A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E70"/>
    <w:rPr>
      <w:b/>
      <w:bCs/>
    </w:rPr>
  </w:style>
  <w:style w:type="character" w:styleId="a5">
    <w:name w:val="Hyperlink"/>
    <w:basedOn w:val="a0"/>
    <w:uiPriority w:val="99"/>
    <w:semiHidden/>
    <w:unhideWhenUsed/>
    <w:rsid w:val="00AF2E70"/>
    <w:rPr>
      <w:color w:val="0000FF"/>
      <w:u w:val="single"/>
    </w:rPr>
  </w:style>
  <w:style w:type="table" w:styleId="a6">
    <w:name w:val="Table Grid"/>
    <w:basedOn w:val="a1"/>
    <w:rsid w:val="00AF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1B9F-7716-43FC-9C1F-00FF3CA3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2011-11-02T03:20:00Z</dcterms:created>
  <dcterms:modified xsi:type="dcterms:W3CDTF">2011-11-02T03:29:00Z</dcterms:modified>
</cp:coreProperties>
</file>